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8B" w:rsidRPr="00EA008B" w:rsidRDefault="00EA008B" w:rsidP="00EA008B">
      <w:pPr>
        <w:jc w:val="center"/>
        <w:rPr>
          <w:b/>
          <w:sz w:val="28"/>
          <w:szCs w:val="28"/>
        </w:rPr>
      </w:pPr>
      <w:r w:rsidRPr="00EA008B">
        <w:rPr>
          <w:b/>
          <w:sz w:val="28"/>
          <w:szCs w:val="28"/>
        </w:rPr>
        <w:t>СПИСОК ЛИТЕРАТУРЫ НА ЛЕТО</w:t>
      </w:r>
    </w:p>
    <w:p w:rsidR="00EA008B" w:rsidRPr="00EA008B" w:rsidRDefault="00EA008B" w:rsidP="00EA008B">
      <w:pPr>
        <w:jc w:val="center"/>
        <w:rPr>
          <w:b/>
          <w:sz w:val="28"/>
          <w:szCs w:val="28"/>
        </w:rPr>
      </w:pPr>
    </w:p>
    <w:p w:rsidR="00EA008B" w:rsidRPr="00D87C6E" w:rsidRDefault="00EA008B" w:rsidP="00EA008B">
      <w:pPr>
        <w:jc w:val="center"/>
        <w:rPr>
          <w:color w:val="548DD4" w:themeColor="text2" w:themeTint="99"/>
          <w:sz w:val="28"/>
          <w:szCs w:val="28"/>
          <w:u w:val="single"/>
        </w:rPr>
      </w:pPr>
      <w:r w:rsidRPr="00D87C6E">
        <w:rPr>
          <w:color w:val="548DD4" w:themeColor="text2" w:themeTint="99"/>
          <w:sz w:val="28"/>
          <w:szCs w:val="28"/>
          <w:u w:val="single"/>
        </w:rPr>
        <w:t>ПРОГРАММА 9 КЛАССА</w:t>
      </w:r>
    </w:p>
    <w:p w:rsidR="00D87C6E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 xml:space="preserve">Курсивом выделены дополнительные произведения 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для самостоятельного чтения</w:t>
      </w: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«Слово о полку Игореве». «</w:t>
      </w:r>
      <w:r w:rsidRPr="00EA008B">
        <w:rPr>
          <w:i/>
          <w:sz w:val="28"/>
          <w:szCs w:val="28"/>
        </w:rPr>
        <w:t>Повесть временных лет».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И. Фонвизин. «Бригадир».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Н. Радищев. «Путешествие из Петербурга в Москву».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Н. М. Карамзин. «Бедная Лиза». «</w:t>
      </w:r>
      <w:r w:rsidRPr="00EA008B">
        <w:rPr>
          <w:i/>
          <w:sz w:val="28"/>
          <w:szCs w:val="28"/>
        </w:rPr>
        <w:t>История государства Российского»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В. А. Жуковский. «Светлана».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А. С. Грибоедов. «Горе от ума».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А. С. Пушкин. «Цыганы». «Евгений Онегин». «Моцарт и Сальери». «</w:t>
      </w:r>
      <w:r w:rsidRPr="00EA008B">
        <w:rPr>
          <w:i/>
          <w:sz w:val="28"/>
          <w:szCs w:val="28"/>
        </w:rPr>
        <w:t>Борис</w:t>
      </w: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Годунов». Маленькие трагедии.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М. Ю. Лермонтов. «Герой нашего времени».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>Н. В. Гоголь. «Мёртвые души». «</w:t>
      </w:r>
      <w:r w:rsidRPr="00EA008B">
        <w:rPr>
          <w:i/>
          <w:sz w:val="28"/>
          <w:szCs w:val="28"/>
        </w:rPr>
        <w:t>Петербургские повести»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Н. Островский. «Бедность не порок».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Ф. М. Достоевский. «Белые ночи».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И. С. Тургенев. «Первая любовь»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Л. Н. Толстой. «</w:t>
      </w:r>
      <w:r w:rsidRPr="00EA008B">
        <w:rPr>
          <w:i/>
          <w:sz w:val="28"/>
          <w:szCs w:val="28"/>
        </w:rPr>
        <w:t>Отрочество».</w:t>
      </w:r>
      <w:r w:rsidRPr="00EA008B">
        <w:rPr>
          <w:sz w:val="28"/>
          <w:szCs w:val="28"/>
        </w:rPr>
        <w:t xml:space="preserve"> «Юность».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«Тоска». «Смерть чиновника».</w:t>
      </w:r>
    </w:p>
    <w:p w:rsidR="00EA008B" w:rsidRPr="00EA008B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«Тёмные аллеи». «</w:t>
      </w:r>
      <w:r w:rsidRPr="00EA008B">
        <w:rPr>
          <w:i/>
          <w:sz w:val="28"/>
          <w:szCs w:val="28"/>
        </w:rPr>
        <w:t>Жизнь Арсеньева»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М. Горький. «Мои университеты».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Булгаков. «Собачье сердце».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Шолохов. «Судьба человека».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И. Солженицын. «Матрёнин двор».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Повести и рассказы Н. С. Лескова, В. В. Гаршина, Г. И. Успенского, Ю. В. Трифонова, В. П. Астафьева.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Сатирические произведения А. Т. Аверченко, Тэффи, М. М. Зощенко, И. Ильфа и Е. Петрова, Ф. Искандера.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Научная фантастика А. Р. Беляева, братьев Стругацких, К. Булычёва.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Пьесы А. В. Вампилова, В. С. Розова.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Повести о Великой Отечественной войне Г. Я. Бакланова, Ю. В. Бондарева, В. В. Быкова.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Данте Алигьери. «Божественная комедия» (Ад). 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«Гамлет».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В. Гёте. «Фауст».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Ж.-Б. Мольер. Комедии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де Бальзак. «Отец Горио». «</w:t>
      </w:r>
      <w:r w:rsidRPr="00EA008B">
        <w:rPr>
          <w:i/>
          <w:sz w:val="28"/>
          <w:szCs w:val="28"/>
        </w:rPr>
        <w:t>Евгения Гранде».</w:t>
      </w: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i/>
          <w:sz w:val="28"/>
          <w:szCs w:val="28"/>
        </w:rPr>
      </w:pPr>
    </w:p>
    <w:p w:rsidR="00EA008B" w:rsidRPr="00EA008B" w:rsidRDefault="00EA008B" w:rsidP="00EA008B">
      <w:pPr>
        <w:rPr>
          <w:sz w:val="28"/>
          <w:szCs w:val="28"/>
        </w:rPr>
      </w:pPr>
      <w:bookmarkStart w:id="0" w:name="_GoBack"/>
      <w:bookmarkEnd w:id="0"/>
    </w:p>
    <w:sectPr w:rsidR="00EA008B" w:rsidRPr="00EA0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F1"/>
    <w:rsid w:val="00AE16F1"/>
    <w:rsid w:val="00D87C6E"/>
    <w:rsid w:val="00E512F4"/>
    <w:rsid w:val="00E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BC51A-EE12-4771-A9C8-EB46FBEC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Пользователь Windows</cp:lastModifiedBy>
  <cp:revision>4</cp:revision>
  <dcterms:created xsi:type="dcterms:W3CDTF">2014-08-13T10:43:00Z</dcterms:created>
  <dcterms:modified xsi:type="dcterms:W3CDTF">2022-05-22T16:15:00Z</dcterms:modified>
</cp:coreProperties>
</file>